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D4487" w14:textId="77777777" w:rsidR="00BA1F16" w:rsidRPr="00C5255D" w:rsidRDefault="00BA1F16" w:rsidP="00BA1F16">
      <w:pPr>
        <w:tabs>
          <w:tab w:val="right" w:pos="8640"/>
        </w:tabs>
        <w:spacing w:line="240" w:lineRule="atLeast"/>
        <w:jc w:val="center"/>
        <w:rPr>
          <w:rFonts w:asciiTheme="majorHAnsi" w:hAnsiTheme="majorHAnsi"/>
          <w:b/>
          <w:smallCaps/>
          <w:sz w:val="36"/>
          <w:szCs w:val="36"/>
        </w:rPr>
      </w:pPr>
      <w:r w:rsidRPr="00C5255D">
        <w:rPr>
          <w:rFonts w:asciiTheme="majorHAnsi" w:hAnsiTheme="majorHAnsi"/>
          <w:b/>
          <w:smallCaps/>
          <w:sz w:val="36"/>
          <w:szCs w:val="36"/>
        </w:rPr>
        <w:t>Christmas at the Cathedral</w:t>
      </w:r>
    </w:p>
    <w:p w14:paraId="42EAD6D2" w14:textId="77777777" w:rsidR="00BA1F16" w:rsidRPr="00C5255D" w:rsidRDefault="00BA1F16" w:rsidP="00BA1F16">
      <w:pPr>
        <w:tabs>
          <w:tab w:val="right" w:pos="8640"/>
        </w:tabs>
        <w:spacing w:line="240" w:lineRule="atLeast"/>
        <w:rPr>
          <w:rFonts w:asciiTheme="majorHAnsi" w:hAnsiTheme="majorHAnsi"/>
          <w:b/>
          <w:sz w:val="16"/>
          <w:szCs w:val="16"/>
        </w:rPr>
      </w:pPr>
    </w:p>
    <w:p w14:paraId="463FFFB8" w14:textId="77777777" w:rsidR="00BA1F16" w:rsidRPr="00C5255D" w:rsidRDefault="00BA1F16" w:rsidP="00BA1F16">
      <w:pPr>
        <w:tabs>
          <w:tab w:val="right" w:pos="8640"/>
        </w:tabs>
        <w:spacing w:line="240" w:lineRule="atLeast"/>
        <w:jc w:val="center"/>
        <w:rPr>
          <w:rFonts w:asciiTheme="majorHAnsi" w:hAnsiTheme="majorHAnsi"/>
          <w:b/>
          <w:smallCaps/>
        </w:rPr>
      </w:pPr>
      <w:r w:rsidRPr="00C5255D">
        <w:rPr>
          <w:rFonts w:asciiTheme="majorHAnsi" w:hAnsiTheme="majorHAnsi"/>
          <w:b/>
          <w:smallCaps/>
        </w:rPr>
        <w:t>Memorized</w:t>
      </w:r>
    </w:p>
    <w:p w14:paraId="20420FFC" w14:textId="77777777" w:rsidR="00BA1F16" w:rsidRPr="00C5255D" w:rsidRDefault="00BA1F16" w:rsidP="00BA1F16">
      <w:pPr>
        <w:tabs>
          <w:tab w:val="right" w:pos="8640"/>
        </w:tabs>
        <w:spacing w:line="240" w:lineRule="atLeast"/>
        <w:rPr>
          <w:rFonts w:asciiTheme="majorHAnsi" w:hAnsiTheme="majorHAnsi"/>
          <w:sz w:val="16"/>
          <w:szCs w:val="16"/>
        </w:rPr>
      </w:pPr>
    </w:p>
    <w:p w14:paraId="216BFDBB" w14:textId="77777777" w:rsidR="00BA1F16" w:rsidRPr="00C5255D" w:rsidRDefault="00BA1F16" w:rsidP="00BA1F16">
      <w:pPr>
        <w:tabs>
          <w:tab w:val="right" w:pos="8640"/>
        </w:tabs>
        <w:spacing w:line="240" w:lineRule="atLeast"/>
        <w:rPr>
          <w:rFonts w:asciiTheme="majorHAnsi" w:hAnsiTheme="majorHAnsi"/>
          <w:b/>
        </w:rPr>
      </w:pPr>
      <w:r w:rsidRPr="00C5255D">
        <w:rPr>
          <w:rFonts w:asciiTheme="majorHAnsi" w:hAnsiTheme="majorHAnsi"/>
          <w:b/>
        </w:rPr>
        <w:t xml:space="preserve">Lux </w:t>
      </w:r>
      <w:proofErr w:type="spellStart"/>
      <w:r w:rsidRPr="00C5255D">
        <w:rPr>
          <w:rFonts w:asciiTheme="majorHAnsi" w:hAnsiTheme="majorHAnsi"/>
          <w:b/>
        </w:rPr>
        <w:t>Aurumque</w:t>
      </w:r>
      <w:proofErr w:type="spellEnd"/>
      <w:r w:rsidRPr="00C5255D">
        <w:rPr>
          <w:rFonts w:asciiTheme="majorHAnsi" w:hAnsiTheme="majorHAnsi"/>
          <w:b/>
        </w:rPr>
        <w:tab/>
        <w:t xml:space="preserve">Eric </w:t>
      </w:r>
      <w:proofErr w:type="spellStart"/>
      <w:r w:rsidRPr="00C5255D">
        <w:rPr>
          <w:rFonts w:asciiTheme="majorHAnsi" w:hAnsiTheme="majorHAnsi"/>
          <w:b/>
        </w:rPr>
        <w:t>Whitacre</w:t>
      </w:r>
      <w:proofErr w:type="spellEnd"/>
    </w:p>
    <w:p w14:paraId="46F1B7D7" w14:textId="77777777" w:rsidR="00BA1F16" w:rsidRPr="00C5255D" w:rsidRDefault="00BA1F16" w:rsidP="00BA1F16">
      <w:pPr>
        <w:tabs>
          <w:tab w:val="right" w:pos="8640"/>
        </w:tabs>
        <w:spacing w:line="240" w:lineRule="atLeast"/>
        <w:rPr>
          <w:rFonts w:asciiTheme="majorHAnsi" w:hAnsiTheme="majorHAnsi"/>
          <w:b/>
        </w:rPr>
      </w:pPr>
      <w:proofErr w:type="spellStart"/>
      <w:r w:rsidRPr="00C5255D">
        <w:rPr>
          <w:rFonts w:asciiTheme="majorHAnsi" w:hAnsiTheme="majorHAnsi"/>
          <w:b/>
        </w:rPr>
        <w:t>Personent</w:t>
      </w:r>
      <w:proofErr w:type="spellEnd"/>
      <w:r w:rsidRPr="00C5255D">
        <w:rPr>
          <w:rFonts w:asciiTheme="majorHAnsi" w:hAnsiTheme="majorHAnsi"/>
          <w:b/>
        </w:rPr>
        <w:t xml:space="preserve"> </w:t>
      </w:r>
      <w:proofErr w:type="spellStart"/>
      <w:r w:rsidRPr="00C5255D">
        <w:rPr>
          <w:rFonts w:asciiTheme="majorHAnsi" w:hAnsiTheme="majorHAnsi"/>
          <w:b/>
        </w:rPr>
        <w:t>hodie</w:t>
      </w:r>
      <w:proofErr w:type="spellEnd"/>
      <w:r w:rsidRPr="00C5255D">
        <w:rPr>
          <w:rFonts w:asciiTheme="majorHAnsi" w:hAnsiTheme="majorHAnsi"/>
          <w:b/>
        </w:rPr>
        <w:t xml:space="preserve"> </w:t>
      </w:r>
      <w:proofErr w:type="spellStart"/>
      <w:r w:rsidRPr="00C5255D">
        <w:rPr>
          <w:rFonts w:asciiTheme="majorHAnsi" w:hAnsiTheme="majorHAnsi"/>
          <w:b/>
        </w:rPr>
        <w:t>voces</w:t>
      </w:r>
      <w:proofErr w:type="spellEnd"/>
      <w:r w:rsidRPr="00C5255D">
        <w:rPr>
          <w:rFonts w:asciiTheme="majorHAnsi" w:hAnsiTheme="majorHAnsi"/>
          <w:b/>
        </w:rPr>
        <w:t xml:space="preserve"> </w:t>
      </w:r>
      <w:proofErr w:type="spellStart"/>
      <w:r w:rsidRPr="00C5255D">
        <w:rPr>
          <w:rFonts w:asciiTheme="majorHAnsi" w:hAnsiTheme="majorHAnsi"/>
          <w:b/>
        </w:rPr>
        <w:t>puerulae</w:t>
      </w:r>
      <w:proofErr w:type="spellEnd"/>
      <w:r w:rsidRPr="00C5255D">
        <w:rPr>
          <w:rFonts w:asciiTheme="majorHAnsi" w:hAnsiTheme="majorHAnsi"/>
          <w:b/>
        </w:rPr>
        <w:t xml:space="preserve"> (from </w:t>
      </w:r>
      <w:proofErr w:type="spellStart"/>
      <w:r w:rsidRPr="00C5255D">
        <w:rPr>
          <w:rFonts w:asciiTheme="majorHAnsi" w:hAnsiTheme="majorHAnsi"/>
          <w:b/>
          <w:i/>
        </w:rPr>
        <w:t>Piae</w:t>
      </w:r>
      <w:proofErr w:type="spellEnd"/>
      <w:r w:rsidRPr="00C5255D">
        <w:rPr>
          <w:rFonts w:asciiTheme="majorHAnsi" w:hAnsiTheme="majorHAnsi"/>
          <w:b/>
          <w:i/>
        </w:rPr>
        <w:t xml:space="preserve"> </w:t>
      </w:r>
      <w:proofErr w:type="spellStart"/>
      <w:r w:rsidRPr="00C5255D">
        <w:rPr>
          <w:rFonts w:asciiTheme="majorHAnsi" w:hAnsiTheme="majorHAnsi"/>
          <w:b/>
          <w:i/>
        </w:rPr>
        <w:t>Cantiones</w:t>
      </w:r>
      <w:proofErr w:type="spellEnd"/>
      <w:r w:rsidRPr="00C5255D">
        <w:rPr>
          <w:rFonts w:asciiTheme="majorHAnsi" w:hAnsiTheme="majorHAnsi"/>
          <w:b/>
        </w:rPr>
        <w:t>, 1582)</w:t>
      </w:r>
      <w:r w:rsidRPr="00C5255D">
        <w:rPr>
          <w:rFonts w:asciiTheme="majorHAnsi" w:hAnsiTheme="majorHAnsi"/>
          <w:b/>
        </w:rPr>
        <w:tab/>
        <w:t xml:space="preserve">arr. </w:t>
      </w:r>
      <w:proofErr w:type="spellStart"/>
      <w:r w:rsidRPr="00C5255D">
        <w:rPr>
          <w:rFonts w:asciiTheme="majorHAnsi" w:hAnsiTheme="majorHAnsi"/>
          <w:b/>
        </w:rPr>
        <w:t>Hoggard</w:t>
      </w:r>
      <w:proofErr w:type="spellEnd"/>
      <w:r w:rsidRPr="00C5255D">
        <w:rPr>
          <w:rFonts w:asciiTheme="majorHAnsi" w:hAnsiTheme="majorHAnsi"/>
          <w:b/>
        </w:rPr>
        <w:t>/Russell</w:t>
      </w:r>
    </w:p>
    <w:p w14:paraId="422682D4" w14:textId="77777777" w:rsidR="00BA1F16" w:rsidRPr="00C5255D" w:rsidRDefault="00BA1F16" w:rsidP="00BA1F16">
      <w:pPr>
        <w:tabs>
          <w:tab w:val="right" w:pos="8640"/>
        </w:tabs>
        <w:spacing w:line="240" w:lineRule="atLeast"/>
        <w:rPr>
          <w:rFonts w:asciiTheme="majorHAnsi" w:hAnsiTheme="majorHAnsi"/>
        </w:rPr>
      </w:pPr>
      <w:r w:rsidRPr="00C5255D">
        <w:rPr>
          <w:rFonts w:asciiTheme="majorHAnsi" w:hAnsiTheme="majorHAnsi"/>
        </w:rPr>
        <w:t>Kyrie (</w:t>
      </w:r>
      <w:r w:rsidRPr="00C5255D">
        <w:rPr>
          <w:rFonts w:asciiTheme="majorHAnsi" w:hAnsiTheme="majorHAnsi"/>
          <w:i/>
        </w:rPr>
        <w:t>Mass in G</w:t>
      </w:r>
      <w:r w:rsidRPr="00C5255D">
        <w:rPr>
          <w:rFonts w:asciiTheme="majorHAnsi" w:hAnsiTheme="majorHAnsi"/>
        </w:rPr>
        <w:t>)</w:t>
      </w:r>
      <w:r w:rsidRPr="00C5255D">
        <w:rPr>
          <w:rFonts w:asciiTheme="majorHAnsi" w:hAnsiTheme="majorHAnsi"/>
        </w:rPr>
        <w:tab/>
        <w:t>Franz Schubert</w:t>
      </w:r>
    </w:p>
    <w:p w14:paraId="5A75E30B" w14:textId="77777777" w:rsidR="00BA1F16" w:rsidRPr="00C5255D" w:rsidRDefault="00BA1F16" w:rsidP="00BA1F16">
      <w:pPr>
        <w:tabs>
          <w:tab w:val="right" w:pos="8640"/>
        </w:tabs>
        <w:spacing w:line="240" w:lineRule="atLeast"/>
        <w:rPr>
          <w:rFonts w:asciiTheme="majorHAnsi" w:hAnsiTheme="majorHAnsi"/>
        </w:rPr>
      </w:pPr>
      <w:r w:rsidRPr="00C5255D">
        <w:rPr>
          <w:rFonts w:asciiTheme="majorHAnsi" w:hAnsiTheme="majorHAnsi"/>
        </w:rPr>
        <w:t>Gloria (</w:t>
      </w:r>
      <w:r w:rsidRPr="00C5255D">
        <w:rPr>
          <w:rFonts w:asciiTheme="majorHAnsi" w:hAnsiTheme="majorHAnsi"/>
          <w:i/>
        </w:rPr>
        <w:t>Mass in G</w:t>
      </w:r>
      <w:r w:rsidRPr="00C5255D">
        <w:rPr>
          <w:rFonts w:asciiTheme="majorHAnsi" w:hAnsiTheme="majorHAnsi"/>
        </w:rPr>
        <w:t>)</w:t>
      </w:r>
      <w:r w:rsidRPr="00C5255D">
        <w:rPr>
          <w:rFonts w:asciiTheme="majorHAnsi" w:hAnsiTheme="majorHAnsi"/>
        </w:rPr>
        <w:tab/>
        <w:t>Franz Schubert</w:t>
      </w:r>
    </w:p>
    <w:p w14:paraId="779409A4" w14:textId="77777777" w:rsidR="00BA1F16" w:rsidRPr="00C5255D" w:rsidRDefault="00BA1F16" w:rsidP="00BA1F16">
      <w:pPr>
        <w:tabs>
          <w:tab w:val="right" w:pos="8640"/>
        </w:tabs>
        <w:spacing w:line="240" w:lineRule="atLeast"/>
        <w:rPr>
          <w:rFonts w:asciiTheme="majorHAnsi" w:hAnsiTheme="majorHAnsi" w:cs="Times"/>
          <w:color w:val="1A1A1A"/>
        </w:rPr>
      </w:pPr>
      <w:r w:rsidRPr="00C5255D">
        <w:rPr>
          <w:rFonts w:asciiTheme="majorHAnsi" w:hAnsiTheme="majorHAnsi" w:cs="Times"/>
          <w:color w:val="1A1A1A"/>
        </w:rPr>
        <w:t>Beautiful Savior</w:t>
      </w:r>
      <w:r w:rsidRPr="00C5255D">
        <w:rPr>
          <w:rFonts w:asciiTheme="majorHAnsi" w:hAnsiTheme="majorHAnsi" w:cs="Times"/>
          <w:color w:val="1A1A1A"/>
        </w:rPr>
        <w:tab/>
        <w:t xml:space="preserve">F. </w:t>
      </w:r>
      <w:proofErr w:type="spellStart"/>
      <w:r w:rsidRPr="00C5255D">
        <w:rPr>
          <w:rFonts w:asciiTheme="majorHAnsi" w:hAnsiTheme="majorHAnsi" w:cs="Times"/>
          <w:color w:val="1A1A1A"/>
        </w:rPr>
        <w:t>Melius</w:t>
      </w:r>
      <w:proofErr w:type="spellEnd"/>
      <w:r w:rsidRPr="00C5255D">
        <w:rPr>
          <w:rFonts w:asciiTheme="majorHAnsi" w:hAnsiTheme="majorHAnsi" w:cs="Times"/>
          <w:color w:val="1A1A1A"/>
        </w:rPr>
        <w:t xml:space="preserve"> Christiansen</w:t>
      </w:r>
    </w:p>
    <w:p w14:paraId="0542C0F5" w14:textId="77777777" w:rsidR="00BA1F16" w:rsidRPr="00C5255D" w:rsidRDefault="00BA1F16" w:rsidP="00BA1F16">
      <w:pPr>
        <w:tabs>
          <w:tab w:val="right" w:pos="8640"/>
        </w:tabs>
        <w:spacing w:line="240" w:lineRule="atLeast"/>
        <w:rPr>
          <w:rFonts w:asciiTheme="majorHAnsi" w:hAnsiTheme="majorHAnsi" w:cs="Times"/>
          <w:color w:val="1A1A1A"/>
        </w:rPr>
      </w:pPr>
      <w:r w:rsidRPr="00C5255D">
        <w:rPr>
          <w:rFonts w:asciiTheme="majorHAnsi" w:hAnsiTheme="majorHAnsi"/>
        </w:rPr>
        <w:t xml:space="preserve">Sanctus </w:t>
      </w:r>
      <w:r w:rsidRPr="00C5255D">
        <w:rPr>
          <w:rFonts w:asciiTheme="majorHAnsi" w:hAnsiTheme="majorHAnsi"/>
          <w:i/>
        </w:rPr>
        <w:t>(</w:t>
      </w:r>
      <w:proofErr w:type="spellStart"/>
      <w:r w:rsidRPr="00C5255D">
        <w:rPr>
          <w:rFonts w:asciiTheme="majorHAnsi" w:hAnsiTheme="majorHAnsi" w:cs="Times"/>
          <w:i/>
          <w:color w:val="1A1A1A"/>
        </w:rPr>
        <w:t>Messe</w:t>
      </w:r>
      <w:proofErr w:type="spellEnd"/>
      <w:r w:rsidRPr="00C5255D">
        <w:rPr>
          <w:rFonts w:asciiTheme="majorHAnsi" w:hAnsiTheme="majorHAnsi" w:cs="Times"/>
          <w:i/>
          <w:color w:val="1A1A1A"/>
        </w:rPr>
        <w:t xml:space="preserve"> </w:t>
      </w:r>
      <w:proofErr w:type="spellStart"/>
      <w:r w:rsidRPr="00C5255D">
        <w:rPr>
          <w:rFonts w:asciiTheme="majorHAnsi" w:hAnsiTheme="majorHAnsi" w:cs="Times"/>
          <w:i/>
          <w:color w:val="1A1A1A"/>
        </w:rPr>
        <w:t>solennelle</w:t>
      </w:r>
      <w:proofErr w:type="spellEnd"/>
      <w:r w:rsidRPr="00C5255D">
        <w:rPr>
          <w:rFonts w:asciiTheme="majorHAnsi" w:hAnsiTheme="majorHAnsi" w:cs="Times"/>
          <w:color w:val="1A1A1A"/>
        </w:rPr>
        <w:t xml:space="preserve">) </w:t>
      </w:r>
      <w:r w:rsidRPr="00C5255D">
        <w:rPr>
          <w:rFonts w:asciiTheme="majorHAnsi" w:hAnsiTheme="majorHAnsi" w:cs="Times"/>
          <w:color w:val="1A1A1A"/>
        </w:rPr>
        <w:tab/>
      </w:r>
      <w:bookmarkStart w:id="0" w:name="_GoBack"/>
      <w:bookmarkEnd w:id="0"/>
      <w:r w:rsidRPr="00C5255D">
        <w:rPr>
          <w:rFonts w:asciiTheme="majorHAnsi" w:hAnsiTheme="majorHAnsi" w:cs="Times"/>
          <w:color w:val="1A1A1A"/>
        </w:rPr>
        <w:t>Charles Gounod</w:t>
      </w:r>
    </w:p>
    <w:p w14:paraId="6CF12B87" w14:textId="77777777" w:rsidR="00BA1F16" w:rsidRPr="00C5255D" w:rsidRDefault="00BA1F16" w:rsidP="00BA1F16">
      <w:pPr>
        <w:tabs>
          <w:tab w:val="right" w:pos="8640"/>
        </w:tabs>
        <w:spacing w:line="240" w:lineRule="atLeast"/>
        <w:jc w:val="center"/>
        <w:rPr>
          <w:rFonts w:asciiTheme="majorHAnsi" w:hAnsiTheme="majorHAnsi" w:cs="Times New Roman"/>
        </w:rPr>
      </w:pPr>
      <w:r w:rsidRPr="00C5255D">
        <w:rPr>
          <w:rFonts w:asciiTheme="majorHAnsi" w:hAnsiTheme="majorHAnsi" w:cs="Times New Roman"/>
        </w:rPr>
        <w:t>On The Night You Were Born (World Premiere Performance)</w:t>
      </w:r>
      <w:r w:rsidRPr="00C5255D">
        <w:rPr>
          <w:rFonts w:asciiTheme="majorHAnsi" w:hAnsiTheme="majorHAnsi" w:cs="Times New Roman"/>
        </w:rPr>
        <w:tab/>
        <w:t>Travis Ramsey</w:t>
      </w:r>
      <w:r w:rsidRPr="00C5255D">
        <w:rPr>
          <w:rFonts w:asciiTheme="majorHAnsi" w:hAnsiTheme="majorHAnsi" w:cs="Times New Roman"/>
        </w:rPr>
        <w:tab/>
      </w:r>
    </w:p>
    <w:p w14:paraId="7B1FC08B" w14:textId="77777777" w:rsidR="00BA1F16" w:rsidRPr="00C5255D" w:rsidRDefault="00BA1F16" w:rsidP="00BA1F16">
      <w:pPr>
        <w:tabs>
          <w:tab w:val="right" w:pos="8640"/>
        </w:tabs>
        <w:spacing w:line="240" w:lineRule="atLeast"/>
        <w:rPr>
          <w:rFonts w:asciiTheme="majorHAnsi" w:hAnsiTheme="majorHAnsi" w:cs="Times New Roman"/>
        </w:rPr>
      </w:pPr>
      <w:proofErr w:type="spellStart"/>
      <w:r w:rsidRPr="00C5255D">
        <w:rPr>
          <w:rFonts w:asciiTheme="majorHAnsi" w:hAnsiTheme="majorHAnsi"/>
        </w:rPr>
        <w:t>Vocalise</w:t>
      </w:r>
      <w:proofErr w:type="spellEnd"/>
      <w:r w:rsidRPr="00C5255D">
        <w:rPr>
          <w:rFonts w:asciiTheme="majorHAnsi" w:hAnsiTheme="majorHAnsi"/>
        </w:rPr>
        <w:t xml:space="preserve">  (Molly Harmon, soprano)</w:t>
      </w:r>
      <w:r w:rsidRPr="00C5255D">
        <w:rPr>
          <w:rFonts w:asciiTheme="majorHAnsi" w:hAnsiTheme="majorHAnsi" w:cs="Times New Roman"/>
        </w:rPr>
        <w:tab/>
      </w:r>
      <w:r w:rsidRPr="00C5255D">
        <w:rPr>
          <w:rFonts w:asciiTheme="majorHAnsi" w:hAnsiTheme="majorHAnsi"/>
        </w:rPr>
        <w:t>Sergei Rachmaninoff</w:t>
      </w:r>
    </w:p>
    <w:p w14:paraId="0C2A80EC" w14:textId="77777777" w:rsidR="00BA1F16" w:rsidRPr="00C5255D" w:rsidRDefault="00BA1F16" w:rsidP="00BA1F16">
      <w:pPr>
        <w:tabs>
          <w:tab w:val="right" w:pos="8640"/>
        </w:tabs>
        <w:spacing w:line="240" w:lineRule="atLeast"/>
        <w:rPr>
          <w:rFonts w:asciiTheme="majorHAnsi" w:hAnsiTheme="majorHAnsi"/>
          <w:b/>
        </w:rPr>
      </w:pPr>
      <w:r w:rsidRPr="00C5255D">
        <w:rPr>
          <w:rFonts w:asciiTheme="majorHAnsi" w:hAnsiTheme="majorHAnsi"/>
          <w:b/>
        </w:rPr>
        <w:t xml:space="preserve">The </w:t>
      </w:r>
      <w:proofErr w:type="spellStart"/>
      <w:r w:rsidRPr="00C5255D">
        <w:rPr>
          <w:rFonts w:asciiTheme="majorHAnsi" w:hAnsiTheme="majorHAnsi"/>
          <w:b/>
        </w:rPr>
        <w:t>Shephers</w:t>
      </w:r>
      <w:proofErr w:type="spellEnd"/>
      <w:r w:rsidRPr="00C5255D">
        <w:rPr>
          <w:rFonts w:asciiTheme="majorHAnsi" w:hAnsiTheme="majorHAnsi"/>
          <w:b/>
        </w:rPr>
        <w:t>’ Chorus (</w:t>
      </w:r>
      <w:proofErr w:type="spellStart"/>
      <w:r w:rsidRPr="00C5255D">
        <w:rPr>
          <w:rFonts w:asciiTheme="majorHAnsi" w:hAnsiTheme="majorHAnsi"/>
          <w:b/>
          <w:i/>
        </w:rPr>
        <w:t>Amahl</w:t>
      </w:r>
      <w:proofErr w:type="spellEnd"/>
      <w:r w:rsidRPr="00C5255D">
        <w:rPr>
          <w:rFonts w:asciiTheme="majorHAnsi" w:hAnsiTheme="majorHAnsi"/>
          <w:b/>
          <w:i/>
        </w:rPr>
        <w:t xml:space="preserve"> and the Night </w:t>
      </w:r>
      <w:r w:rsidRPr="00C5255D">
        <w:rPr>
          <w:rFonts w:asciiTheme="majorHAnsi" w:hAnsiTheme="majorHAnsi"/>
          <w:b/>
        </w:rPr>
        <w:t>Visitors)</w:t>
      </w:r>
      <w:r w:rsidRPr="00C5255D">
        <w:rPr>
          <w:rFonts w:asciiTheme="majorHAnsi" w:hAnsiTheme="majorHAnsi"/>
          <w:b/>
        </w:rPr>
        <w:tab/>
      </w:r>
      <w:proofErr w:type="spellStart"/>
      <w:r w:rsidRPr="00C5255D">
        <w:rPr>
          <w:rFonts w:asciiTheme="majorHAnsi" w:hAnsiTheme="majorHAnsi"/>
          <w:b/>
        </w:rPr>
        <w:t>Gian</w:t>
      </w:r>
      <w:proofErr w:type="spellEnd"/>
      <w:r w:rsidRPr="00C5255D">
        <w:rPr>
          <w:rFonts w:asciiTheme="majorHAnsi" w:hAnsiTheme="majorHAnsi"/>
          <w:b/>
        </w:rPr>
        <w:t xml:space="preserve"> Carol Menotti</w:t>
      </w:r>
    </w:p>
    <w:p w14:paraId="55A08AEA" w14:textId="77777777" w:rsidR="00BA1F16" w:rsidRPr="00C5255D" w:rsidRDefault="00BA1F16" w:rsidP="00BA1F16">
      <w:pPr>
        <w:tabs>
          <w:tab w:val="right" w:pos="8640"/>
        </w:tabs>
        <w:spacing w:line="240" w:lineRule="atLeast"/>
        <w:rPr>
          <w:rStyle w:val="st"/>
          <w:rFonts w:asciiTheme="majorHAnsi" w:hAnsiTheme="majorHAnsi"/>
          <w:b/>
        </w:rPr>
      </w:pPr>
      <w:proofErr w:type="spellStart"/>
      <w:r w:rsidRPr="00C5255D">
        <w:rPr>
          <w:rStyle w:val="st"/>
          <w:rFonts w:asciiTheme="majorHAnsi" w:hAnsiTheme="majorHAnsi"/>
          <w:b/>
        </w:rPr>
        <w:t>Gesu</w:t>
      </w:r>
      <w:proofErr w:type="spellEnd"/>
      <w:r w:rsidRPr="00C5255D">
        <w:rPr>
          <w:rStyle w:val="st"/>
          <w:rFonts w:asciiTheme="majorHAnsi" w:hAnsiTheme="majorHAnsi"/>
          <w:b/>
        </w:rPr>
        <w:t xml:space="preserve"> Bambino</w:t>
      </w:r>
      <w:r w:rsidRPr="00C5255D">
        <w:rPr>
          <w:rStyle w:val="st"/>
          <w:rFonts w:asciiTheme="majorHAnsi" w:hAnsiTheme="majorHAnsi"/>
          <w:b/>
        </w:rPr>
        <w:tab/>
      </w:r>
      <w:proofErr w:type="spellStart"/>
      <w:r w:rsidRPr="00C5255D">
        <w:rPr>
          <w:rStyle w:val="st"/>
          <w:rFonts w:asciiTheme="majorHAnsi" w:hAnsiTheme="majorHAnsi"/>
          <w:b/>
        </w:rPr>
        <w:t>Pietro</w:t>
      </w:r>
      <w:proofErr w:type="spellEnd"/>
      <w:r w:rsidRPr="00C5255D">
        <w:rPr>
          <w:rStyle w:val="st"/>
          <w:rFonts w:asciiTheme="majorHAnsi" w:hAnsiTheme="majorHAnsi"/>
          <w:b/>
        </w:rPr>
        <w:t xml:space="preserve"> Yon</w:t>
      </w:r>
    </w:p>
    <w:p w14:paraId="0AFE2128" w14:textId="77777777" w:rsidR="00BA1F16" w:rsidRPr="00C5255D" w:rsidRDefault="00BA1F16" w:rsidP="00BA1F16">
      <w:pPr>
        <w:tabs>
          <w:tab w:val="right" w:pos="8640"/>
        </w:tabs>
        <w:spacing w:line="240" w:lineRule="atLeast"/>
        <w:rPr>
          <w:rFonts w:asciiTheme="majorHAnsi" w:hAnsiTheme="majorHAnsi"/>
        </w:rPr>
      </w:pPr>
      <w:proofErr w:type="gramStart"/>
      <w:r w:rsidRPr="00C5255D">
        <w:rPr>
          <w:rFonts w:asciiTheme="majorHAnsi" w:hAnsiTheme="majorHAnsi"/>
        </w:rPr>
        <w:t>Brass  TBA</w:t>
      </w:r>
      <w:proofErr w:type="gramEnd"/>
    </w:p>
    <w:p w14:paraId="524AAF75" w14:textId="77777777" w:rsidR="00BA1F16" w:rsidRPr="00C5255D" w:rsidRDefault="00BA1F16" w:rsidP="00BA1F16">
      <w:pPr>
        <w:tabs>
          <w:tab w:val="right" w:pos="8640"/>
        </w:tabs>
        <w:spacing w:line="240" w:lineRule="atLeast"/>
        <w:rPr>
          <w:rFonts w:asciiTheme="majorHAnsi" w:hAnsiTheme="majorHAnsi"/>
          <w:b/>
          <w:color w:val="000000" w:themeColor="text1"/>
        </w:rPr>
      </w:pPr>
      <w:r w:rsidRPr="00C5255D">
        <w:rPr>
          <w:rFonts w:asciiTheme="majorHAnsi" w:hAnsiTheme="majorHAnsi"/>
          <w:b/>
          <w:color w:val="000000" w:themeColor="text1"/>
        </w:rPr>
        <w:t>Carols—God Rest Ye, O Come all ye faithful</w:t>
      </w:r>
    </w:p>
    <w:p w14:paraId="1639F0A0" w14:textId="77777777" w:rsidR="00BA1F16" w:rsidRPr="00C5255D" w:rsidRDefault="00BA1F16" w:rsidP="00BA1F16">
      <w:pPr>
        <w:tabs>
          <w:tab w:val="right" w:pos="8640"/>
        </w:tabs>
        <w:rPr>
          <w:rFonts w:asciiTheme="majorHAnsi" w:hAnsiTheme="majorHAnsi"/>
          <w:b/>
        </w:rPr>
      </w:pPr>
      <w:r w:rsidRPr="00C5255D">
        <w:rPr>
          <w:rFonts w:asciiTheme="majorHAnsi" w:hAnsiTheme="majorHAnsi"/>
          <w:b/>
        </w:rPr>
        <w:t>My Soul’s Been Anchored in the Lord</w:t>
      </w:r>
      <w:r w:rsidRPr="00C5255D">
        <w:rPr>
          <w:rFonts w:asciiTheme="majorHAnsi" w:hAnsiTheme="majorHAnsi"/>
          <w:b/>
        </w:rPr>
        <w:tab/>
        <w:t>arr. Moses Hogan</w:t>
      </w:r>
    </w:p>
    <w:p w14:paraId="47D0EACA" w14:textId="77777777" w:rsidR="00BA1F16" w:rsidRPr="00C5255D" w:rsidRDefault="00BA1F16" w:rsidP="00BA1F16">
      <w:pPr>
        <w:tabs>
          <w:tab w:val="right" w:pos="8640"/>
        </w:tabs>
        <w:rPr>
          <w:rFonts w:asciiTheme="majorHAnsi" w:hAnsiTheme="majorHAnsi"/>
          <w:b/>
        </w:rPr>
      </w:pPr>
      <w:r w:rsidRPr="00C5255D">
        <w:rPr>
          <w:rFonts w:asciiTheme="majorHAnsi" w:hAnsiTheme="majorHAnsi"/>
          <w:b/>
        </w:rPr>
        <w:t xml:space="preserve">We Wish You a Merry Christmas (English </w:t>
      </w:r>
      <w:r w:rsidRPr="00C5255D">
        <w:rPr>
          <w:rFonts w:asciiTheme="majorHAnsi" w:hAnsiTheme="majorHAnsi"/>
          <w:b/>
          <w:color w:val="000000"/>
        </w:rPr>
        <w:t>traditional</w:t>
      </w:r>
      <w:r w:rsidRPr="00C5255D">
        <w:rPr>
          <w:rFonts w:asciiTheme="majorHAnsi" w:hAnsiTheme="majorHAnsi"/>
          <w:b/>
        </w:rPr>
        <w:t>)</w:t>
      </w:r>
      <w:r w:rsidRPr="00C5255D">
        <w:rPr>
          <w:rFonts w:asciiTheme="majorHAnsi" w:hAnsiTheme="majorHAnsi"/>
          <w:b/>
        </w:rPr>
        <w:tab/>
        <w:t xml:space="preserve">arr. Arthur </w:t>
      </w:r>
      <w:proofErr w:type="spellStart"/>
      <w:r w:rsidRPr="00C5255D">
        <w:rPr>
          <w:rFonts w:asciiTheme="majorHAnsi" w:hAnsiTheme="majorHAnsi"/>
          <w:b/>
        </w:rPr>
        <w:t>Warrell</w:t>
      </w:r>
      <w:proofErr w:type="spellEnd"/>
    </w:p>
    <w:p w14:paraId="34CC17DB" w14:textId="77777777" w:rsidR="00DA231E" w:rsidRPr="00C5255D" w:rsidRDefault="00BA1F16" w:rsidP="00C5255D">
      <w:pPr>
        <w:tabs>
          <w:tab w:val="right" w:pos="8640"/>
        </w:tabs>
        <w:rPr>
          <w:rFonts w:asciiTheme="majorHAnsi" w:hAnsiTheme="majorHAnsi"/>
          <w:b/>
        </w:rPr>
      </w:pPr>
      <w:r w:rsidRPr="00C5255D">
        <w:rPr>
          <w:rFonts w:asciiTheme="majorHAnsi" w:hAnsiTheme="majorHAnsi"/>
          <w:b/>
        </w:rPr>
        <w:t>Silent Night</w:t>
      </w:r>
      <w:r w:rsidRPr="00C5255D">
        <w:rPr>
          <w:rFonts w:asciiTheme="majorHAnsi" w:hAnsiTheme="majorHAnsi"/>
          <w:b/>
        </w:rPr>
        <w:tab/>
        <w:t>Franz Gruber</w:t>
      </w:r>
    </w:p>
    <w:p w14:paraId="14BC098C" w14:textId="77777777" w:rsidR="00BA1F16" w:rsidRPr="00C5255D" w:rsidRDefault="00BA1F16">
      <w:pPr>
        <w:rPr>
          <w:rFonts w:asciiTheme="majorHAnsi" w:hAnsiTheme="majorHAnsi"/>
        </w:rPr>
      </w:pPr>
    </w:p>
    <w:p w14:paraId="0CC7034C" w14:textId="77777777" w:rsidR="00BA1F16" w:rsidRPr="00C5255D" w:rsidRDefault="00BA1F16">
      <w:pPr>
        <w:rPr>
          <w:rFonts w:asciiTheme="majorHAnsi" w:hAnsiTheme="majorHAnsi"/>
        </w:rPr>
      </w:pPr>
      <w:hyperlink r:id="rId5" w:history="1">
        <w:r w:rsidRPr="00C5255D">
          <w:rPr>
            <w:rStyle w:val="Hyperlink"/>
            <w:rFonts w:asciiTheme="majorHAnsi" w:hAnsiTheme="majorHAnsi"/>
          </w:rPr>
          <w:t>https://www.youtube.com/watch?v=0j2JRcC6wBs</w:t>
        </w:r>
      </w:hyperlink>
      <w:r w:rsidRPr="00C5255D">
        <w:rPr>
          <w:rFonts w:asciiTheme="majorHAnsi" w:hAnsiTheme="majorHAnsi"/>
        </w:rPr>
        <w:t xml:space="preserve">  (Lux)</w:t>
      </w:r>
    </w:p>
    <w:p w14:paraId="49D6405E" w14:textId="77777777" w:rsidR="00BA1F16" w:rsidRPr="00C5255D" w:rsidRDefault="00BA1F16">
      <w:pPr>
        <w:rPr>
          <w:rFonts w:asciiTheme="majorHAnsi" w:hAnsiTheme="majorHAnsi"/>
        </w:rPr>
      </w:pPr>
      <w:hyperlink r:id="rId6" w:history="1">
        <w:r w:rsidRPr="00C5255D">
          <w:rPr>
            <w:rStyle w:val="Hyperlink"/>
            <w:rFonts w:asciiTheme="majorHAnsi" w:hAnsiTheme="majorHAnsi"/>
          </w:rPr>
          <w:t>https://www.youtube.com/watch?v=2RtgfqXSyZc</w:t>
        </w:r>
      </w:hyperlink>
      <w:r w:rsidRPr="00C5255D">
        <w:rPr>
          <w:rFonts w:asciiTheme="majorHAnsi" w:hAnsiTheme="majorHAnsi"/>
        </w:rPr>
        <w:t xml:space="preserve">  (Menotti)</w:t>
      </w:r>
    </w:p>
    <w:p w14:paraId="3B70341C" w14:textId="77777777" w:rsidR="00BA1F16" w:rsidRPr="00C5255D" w:rsidRDefault="00BA1F16">
      <w:pPr>
        <w:rPr>
          <w:rFonts w:asciiTheme="majorHAnsi" w:hAnsiTheme="majorHAnsi"/>
          <w:sz w:val="16"/>
          <w:szCs w:val="16"/>
        </w:rPr>
      </w:pPr>
      <w:hyperlink r:id="rId7" w:history="1">
        <w:r w:rsidRPr="00C5255D">
          <w:rPr>
            <w:rStyle w:val="Hyperlink"/>
            <w:rFonts w:asciiTheme="majorHAnsi" w:hAnsiTheme="majorHAnsi"/>
          </w:rPr>
          <w:t>https://www.youtube.com/watch?v=yCvJWyBPDQM&amp;nohtml5=False</w:t>
        </w:r>
      </w:hyperlink>
      <w:r w:rsidRPr="00C5255D">
        <w:rPr>
          <w:rFonts w:asciiTheme="majorHAnsi" w:hAnsiTheme="majorHAnsi"/>
        </w:rPr>
        <w:t xml:space="preserve">  (</w:t>
      </w:r>
      <w:proofErr w:type="spellStart"/>
      <w:r w:rsidRPr="00C5255D">
        <w:rPr>
          <w:rFonts w:asciiTheme="majorHAnsi" w:hAnsiTheme="majorHAnsi"/>
          <w:sz w:val="16"/>
          <w:szCs w:val="16"/>
        </w:rPr>
        <w:t>Gesu</w:t>
      </w:r>
      <w:proofErr w:type="spellEnd"/>
      <w:r w:rsidRPr="00C5255D">
        <w:rPr>
          <w:rFonts w:asciiTheme="majorHAnsi" w:hAnsiTheme="majorHAnsi"/>
          <w:sz w:val="16"/>
          <w:szCs w:val="16"/>
        </w:rPr>
        <w:t xml:space="preserve"> Bambino</w:t>
      </w:r>
      <w:r w:rsidRPr="00C5255D">
        <w:rPr>
          <w:rFonts w:asciiTheme="majorHAnsi" w:hAnsiTheme="majorHAnsi"/>
        </w:rPr>
        <w:t>)</w:t>
      </w:r>
    </w:p>
    <w:p w14:paraId="5A8BE778" w14:textId="77777777" w:rsidR="00BA1F16" w:rsidRPr="00C5255D" w:rsidRDefault="00BA1F16" w:rsidP="00BA1F16">
      <w:pPr>
        <w:tabs>
          <w:tab w:val="left" w:pos="5520"/>
        </w:tabs>
        <w:rPr>
          <w:rFonts w:asciiTheme="majorHAnsi" w:hAnsiTheme="majorHAnsi"/>
        </w:rPr>
      </w:pPr>
      <w:hyperlink r:id="rId8" w:history="1">
        <w:r w:rsidRPr="00C5255D">
          <w:rPr>
            <w:rStyle w:val="Hyperlink"/>
            <w:rFonts w:asciiTheme="majorHAnsi" w:hAnsiTheme="majorHAnsi"/>
          </w:rPr>
          <w:t>https://www.youtube.com/watch?v=SpHCwl2NCVI&amp;nohtml5=False</w:t>
        </w:r>
      </w:hyperlink>
      <w:r w:rsidRPr="00C5255D">
        <w:rPr>
          <w:rFonts w:asciiTheme="majorHAnsi" w:hAnsiTheme="majorHAnsi"/>
        </w:rPr>
        <w:t xml:space="preserve"> </w:t>
      </w:r>
      <w:r w:rsidRPr="00C5255D">
        <w:rPr>
          <w:rFonts w:asciiTheme="majorHAnsi" w:hAnsiTheme="majorHAnsi"/>
        </w:rPr>
        <w:tab/>
        <w:t>(Hogan)</w:t>
      </w:r>
    </w:p>
    <w:p w14:paraId="443BC381" w14:textId="77777777" w:rsidR="00C5255D" w:rsidRPr="00C5255D" w:rsidRDefault="00C5255D" w:rsidP="00BA1F16">
      <w:pPr>
        <w:tabs>
          <w:tab w:val="left" w:pos="5520"/>
        </w:tabs>
        <w:rPr>
          <w:rFonts w:asciiTheme="majorHAnsi" w:hAnsiTheme="majorHAnsi"/>
        </w:rPr>
      </w:pPr>
    </w:p>
    <w:p w14:paraId="43C80EB2" w14:textId="77777777" w:rsidR="00C5255D" w:rsidRPr="00C5255D" w:rsidRDefault="00C5255D" w:rsidP="00C5255D">
      <w:pPr>
        <w:rPr>
          <w:rFonts w:asciiTheme="majorHAnsi" w:hAnsiTheme="majorHAnsi"/>
          <w:b/>
          <w:sz w:val="32"/>
          <w:szCs w:val="32"/>
        </w:rPr>
      </w:pPr>
      <w:r w:rsidRPr="00C5255D">
        <w:rPr>
          <w:rFonts w:asciiTheme="majorHAnsi" w:hAnsiTheme="majorHAnsi"/>
          <w:b/>
          <w:sz w:val="32"/>
          <w:szCs w:val="32"/>
        </w:rPr>
        <w:t>Rehearsals for Christmas at the Cathedral</w:t>
      </w:r>
    </w:p>
    <w:p w14:paraId="6CE88C8A" w14:textId="77777777" w:rsidR="00C5255D" w:rsidRPr="00C5255D" w:rsidRDefault="00C5255D" w:rsidP="00C5255D">
      <w:pPr>
        <w:tabs>
          <w:tab w:val="right" w:pos="8460"/>
        </w:tabs>
        <w:spacing w:line="240" w:lineRule="atLeast"/>
        <w:rPr>
          <w:rFonts w:asciiTheme="majorHAnsi" w:hAnsiTheme="majorHAnsi"/>
          <w:sz w:val="22"/>
        </w:rPr>
      </w:pPr>
      <w:proofErr w:type="gramStart"/>
      <w:r w:rsidRPr="00C5255D">
        <w:rPr>
          <w:rFonts w:asciiTheme="majorHAnsi" w:hAnsiTheme="majorHAnsi"/>
          <w:sz w:val="22"/>
        </w:rPr>
        <w:t>Cathedral of the Immaculate Conception</w:t>
      </w:r>
      <w:r w:rsidRPr="00C5255D">
        <w:rPr>
          <w:rFonts w:asciiTheme="majorHAnsi" w:hAnsiTheme="majorHAnsi"/>
          <w:sz w:val="22"/>
        </w:rPr>
        <w:tab/>
        <w:t xml:space="preserve">December 3, 2016, noon &amp; 8:00 </w:t>
      </w:r>
      <w:r w:rsidRPr="00C5255D">
        <w:rPr>
          <w:rFonts w:asciiTheme="majorHAnsi" w:hAnsiTheme="majorHAnsi"/>
          <w:smallCaps/>
          <w:sz w:val="22"/>
        </w:rPr>
        <w:t>p.m.</w:t>
      </w:r>
      <w:proofErr w:type="gramEnd"/>
      <w:r w:rsidRPr="00C5255D">
        <w:rPr>
          <w:rFonts w:asciiTheme="majorHAnsi" w:hAnsiTheme="majorHAnsi"/>
          <w:sz w:val="22"/>
        </w:rPr>
        <w:t xml:space="preserve"> </w:t>
      </w:r>
    </w:p>
    <w:p w14:paraId="30648E15" w14:textId="77777777" w:rsidR="00C5255D" w:rsidRPr="00C5255D" w:rsidRDefault="00C5255D" w:rsidP="00C5255D">
      <w:pPr>
        <w:tabs>
          <w:tab w:val="right" w:pos="8460"/>
        </w:tabs>
        <w:spacing w:line="240" w:lineRule="atLeast"/>
        <w:rPr>
          <w:rFonts w:asciiTheme="majorHAnsi" w:hAnsiTheme="majorHAnsi"/>
          <w:sz w:val="22"/>
        </w:rPr>
      </w:pPr>
      <w:proofErr w:type="gramStart"/>
      <w:r w:rsidRPr="00C5255D">
        <w:rPr>
          <w:rFonts w:asciiTheme="majorHAnsi" w:hAnsiTheme="majorHAnsi"/>
          <w:sz w:val="22"/>
        </w:rPr>
        <w:t>Cathedral of the Immaculate Conception</w:t>
      </w:r>
      <w:r w:rsidRPr="00C5255D">
        <w:rPr>
          <w:rFonts w:asciiTheme="majorHAnsi" w:hAnsiTheme="majorHAnsi"/>
          <w:sz w:val="22"/>
        </w:rPr>
        <w:tab/>
        <w:t xml:space="preserve">December 4, 2016; 2:30 &amp; 7:30 </w:t>
      </w:r>
      <w:r w:rsidRPr="00C5255D">
        <w:rPr>
          <w:rFonts w:asciiTheme="majorHAnsi" w:hAnsiTheme="majorHAnsi"/>
          <w:smallCaps/>
          <w:sz w:val="22"/>
        </w:rPr>
        <w:t>p.m.</w:t>
      </w:r>
      <w:proofErr w:type="gramEnd"/>
    </w:p>
    <w:p w14:paraId="1CAB9086" w14:textId="77777777" w:rsidR="00C5255D" w:rsidRPr="00C5255D" w:rsidRDefault="00C5255D" w:rsidP="00C5255D">
      <w:pPr>
        <w:rPr>
          <w:rFonts w:asciiTheme="majorHAnsi" w:hAnsiTheme="majorHAnsi"/>
          <w:b/>
        </w:rPr>
      </w:pPr>
    </w:p>
    <w:p w14:paraId="7CD436CC" w14:textId="77777777" w:rsidR="00C5255D" w:rsidRPr="00C5255D" w:rsidRDefault="00C5255D" w:rsidP="00C5255D">
      <w:pPr>
        <w:rPr>
          <w:rFonts w:asciiTheme="majorHAnsi" w:hAnsiTheme="majorHAnsi"/>
        </w:rPr>
      </w:pPr>
      <w:r w:rsidRPr="00C5255D">
        <w:rPr>
          <w:rFonts w:asciiTheme="majorHAnsi" w:hAnsiTheme="majorHAnsi"/>
        </w:rPr>
        <w:t>7 Mondays: April 11, 18; Oct. 17, 24, 31; Nov. 7, 14</w:t>
      </w:r>
    </w:p>
    <w:p w14:paraId="7447334E" w14:textId="77777777" w:rsidR="00C5255D" w:rsidRPr="00C5255D" w:rsidRDefault="00C5255D" w:rsidP="00C5255D">
      <w:pPr>
        <w:rPr>
          <w:rFonts w:asciiTheme="majorHAnsi" w:hAnsiTheme="majorHAnsi"/>
        </w:rPr>
      </w:pPr>
      <w:r w:rsidRPr="00C5255D">
        <w:rPr>
          <w:rFonts w:asciiTheme="majorHAnsi" w:hAnsiTheme="majorHAnsi"/>
        </w:rPr>
        <w:t>One Saturday: Nov. 12 (9-noon)</w:t>
      </w:r>
    </w:p>
    <w:p w14:paraId="6A8839A2" w14:textId="77777777" w:rsidR="00C5255D" w:rsidRPr="00C5255D" w:rsidRDefault="00C5255D" w:rsidP="00C5255D">
      <w:pPr>
        <w:rPr>
          <w:rFonts w:asciiTheme="majorHAnsi" w:hAnsiTheme="majorHAnsi"/>
        </w:rPr>
      </w:pPr>
      <w:r w:rsidRPr="00C5255D">
        <w:rPr>
          <w:rFonts w:asciiTheme="majorHAnsi" w:hAnsiTheme="majorHAnsi"/>
        </w:rPr>
        <w:t>At the Cathedral: Nov. 21</w:t>
      </w:r>
    </w:p>
    <w:p w14:paraId="0717F743" w14:textId="77777777" w:rsidR="00C5255D" w:rsidRPr="00C5255D" w:rsidRDefault="00C5255D" w:rsidP="00C5255D">
      <w:pPr>
        <w:rPr>
          <w:rFonts w:asciiTheme="majorHAnsi" w:hAnsiTheme="majorHAnsi"/>
        </w:rPr>
      </w:pPr>
      <w:r w:rsidRPr="00C5255D">
        <w:rPr>
          <w:rFonts w:asciiTheme="majorHAnsi" w:hAnsiTheme="majorHAnsi"/>
        </w:rPr>
        <w:t>At the Cathedral (</w:t>
      </w:r>
      <w:r w:rsidRPr="00C5255D">
        <w:rPr>
          <w:rFonts w:asciiTheme="majorHAnsi" w:hAnsiTheme="majorHAnsi"/>
          <w:b/>
        </w:rPr>
        <w:t>mandatory</w:t>
      </w:r>
      <w:r w:rsidRPr="00C5255D">
        <w:rPr>
          <w:rFonts w:asciiTheme="majorHAnsi" w:hAnsiTheme="majorHAnsi"/>
        </w:rPr>
        <w:t>): Nov. 28 and Dec. 1 (Thursday)</w:t>
      </w:r>
    </w:p>
    <w:p w14:paraId="3D757F09" w14:textId="77777777" w:rsidR="00C5255D" w:rsidRPr="00C5255D" w:rsidRDefault="00C5255D" w:rsidP="00C5255D">
      <w:pPr>
        <w:tabs>
          <w:tab w:val="left" w:pos="5520"/>
        </w:tabs>
        <w:rPr>
          <w:rFonts w:asciiTheme="majorHAnsi" w:hAnsiTheme="majorHAnsi"/>
        </w:rPr>
      </w:pPr>
      <w:r w:rsidRPr="00C5255D">
        <w:rPr>
          <w:rFonts w:asciiTheme="majorHAnsi" w:hAnsiTheme="majorHAnsi"/>
          <w:b/>
        </w:rPr>
        <w:t>Att</w:t>
      </w:r>
      <w:r w:rsidRPr="00C5255D">
        <w:rPr>
          <w:rFonts w:asciiTheme="majorHAnsi" w:hAnsiTheme="majorHAnsi"/>
          <w:b/>
        </w:rPr>
        <w:t>endance</w:t>
      </w:r>
      <w:r w:rsidRPr="00C5255D">
        <w:rPr>
          <w:rFonts w:asciiTheme="majorHAnsi" w:hAnsiTheme="majorHAnsi"/>
          <w:b/>
        </w:rPr>
        <w:t xml:space="preserve"> policy: </w:t>
      </w:r>
      <w:r w:rsidRPr="00C5255D">
        <w:rPr>
          <w:rFonts w:asciiTheme="majorHAnsi" w:hAnsiTheme="majorHAnsi"/>
        </w:rPr>
        <w:t>2 absences permitted</w:t>
      </w:r>
    </w:p>
    <w:p w14:paraId="5F9750DD" w14:textId="77777777" w:rsidR="00C5255D" w:rsidRPr="00C5255D" w:rsidRDefault="00C5255D" w:rsidP="00BA1F16">
      <w:pPr>
        <w:tabs>
          <w:tab w:val="left" w:pos="5520"/>
        </w:tabs>
        <w:rPr>
          <w:rFonts w:asciiTheme="majorHAnsi" w:hAnsiTheme="majorHAnsi"/>
        </w:rPr>
      </w:pPr>
    </w:p>
    <w:p w14:paraId="4B060AE5" w14:textId="77777777" w:rsidR="00C5255D" w:rsidRPr="00C5255D" w:rsidRDefault="00C5255D" w:rsidP="00BA1F16">
      <w:pPr>
        <w:tabs>
          <w:tab w:val="left" w:pos="5520"/>
        </w:tabs>
        <w:rPr>
          <w:rFonts w:asciiTheme="majorHAnsi" w:hAnsiTheme="majorHAnsi"/>
        </w:rPr>
      </w:pPr>
    </w:p>
    <w:p w14:paraId="41DCE083" w14:textId="77777777" w:rsidR="00C5255D" w:rsidRPr="00C5255D" w:rsidRDefault="00C5255D" w:rsidP="00C5255D">
      <w:pPr>
        <w:rPr>
          <w:rFonts w:asciiTheme="majorHAnsi" w:hAnsiTheme="majorHAnsi" w:cs="Arial"/>
          <w:color w:val="141414"/>
          <w:sz w:val="32"/>
          <w:szCs w:val="32"/>
        </w:rPr>
      </w:pPr>
      <w:r w:rsidRPr="00C5255D">
        <w:rPr>
          <w:rFonts w:asciiTheme="majorHAnsi" w:hAnsiTheme="majorHAnsi"/>
          <w:b/>
          <w:sz w:val="32"/>
          <w:szCs w:val="32"/>
        </w:rPr>
        <w:t xml:space="preserve">Rehearsals for </w:t>
      </w:r>
      <w:r w:rsidRPr="00C5255D">
        <w:rPr>
          <w:rFonts w:asciiTheme="majorHAnsi" w:hAnsiTheme="majorHAnsi" w:cs="Arial"/>
          <w:b/>
          <w:color w:val="141414"/>
          <w:sz w:val="32"/>
          <w:szCs w:val="32"/>
        </w:rPr>
        <w:t>Light Shines Eternal</w:t>
      </w:r>
      <w:r w:rsidRPr="00C5255D">
        <w:rPr>
          <w:rFonts w:asciiTheme="majorHAnsi" w:hAnsiTheme="majorHAnsi" w:cs="Arial"/>
          <w:color w:val="141414"/>
          <w:sz w:val="32"/>
          <w:szCs w:val="32"/>
        </w:rPr>
        <w:t xml:space="preserve"> </w:t>
      </w:r>
    </w:p>
    <w:p w14:paraId="519DDBF4" w14:textId="77777777" w:rsidR="00C5255D" w:rsidRDefault="00C5255D" w:rsidP="00C5255D">
      <w:pPr>
        <w:rPr>
          <w:rFonts w:asciiTheme="majorHAnsi" w:hAnsiTheme="majorHAnsi"/>
        </w:rPr>
      </w:pPr>
      <w:proofErr w:type="gramStart"/>
      <w:r w:rsidRPr="00C5255D">
        <w:rPr>
          <w:rFonts w:asciiTheme="majorHAnsi" w:hAnsiTheme="majorHAnsi"/>
        </w:rPr>
        <w:t>Oct. 16, St. Luke’s Cathedral, 143 State St.</w:t>
      </w:r>
      <w:proofErr w:type="gramEnd"/>
    </w:p>
    <w:p w14:paraId="300BFBBB" w14:textId="77777777" w:rsidR="00C5255D" w:rsidRPr="00C5255D" w:rsidRDefault="00C5255D" w:rsidP="00C5255D">
      <w:pPr>
        <w:rPr>
          <w:rFonts w:asciiTheme="majorHAnsi" w:hAnsiTheme="majorHAnsi"/>
        </w:rPr>
      </w:pPr>
    </w:p>
    <w:p w14:paraId="56C4F179" w14:textId="77777777" w:rsidR="00C5255D" w:rsidRPr="00C5255D" w:rsidRDefault="00C5255D" w:rsidP="00C5255D">
      <w:pPr>
        <w:rPr>
          <w:rFonts w:asciiTheme="majorHAnsi" w:hAnsiTheme="majorHAnsi"/>
        </w:rPr>
      </w:pPr>
      <w:r w:rsidRPr="00C5255D">
        <w:rPr>
          <w:rFonts w:asciiTheme="majorHAnsi" w:hAnsiTheme="majorHAnsi"/>
        </w:rPr>
        <w:t>10 Mondays: May 9, 16, 23; Aug. 29; Sept. 5, 12, 19, 26; Oct. 3, 10</w:t>
      </w:r>
    </w:p>
    <w:p w14:paraId="5C70A62B" w14:textId="77777777" w:rsidR="00C5255D" w:rsidRPr="00C5255D" w:rsidRDefault="00C5255D" w:rsidP="00C5255D">
      <w:pPr>
        <w:rPr>
          <w:rFonts w:asciiTheme="majorHAnsi" w:hAnsiTheme="majorHAnsi"/>
        </w:rPr>
      </w:pPr>
      <w:r w:rsidRPr="00C5255D">
        <w:rPr>
          <w:rFonts w:asciiTheme="majorHAnsi" w:hAnsiTheme="majorHAnsi"/>
        </w:rPr>
        <w:t xml:space="preserve">Two Saturdays: Oct 8, 9-noon; </w:t>
      </w:r>
    </w:p>
    <w:p w14:paraId="68A39915" w14:textId="77777777" w:rsidR="00C5255D" w:rsidRPr="00C5255D" w:rsidRDefault="00C5255D" w:rsidP="00C5255D">
      <w:pPr>
        <w:rPr>
          <w:rFonts w:asciiTheme="majorHAnsi" w:hAnsiTheme="majorHAnsi"/>
        </w:rPr>
      </w:pPr>
      <w:r w:rsidRPr="00C5255D">
        <w:rPr>
          <w:rFonts w:asciiTheme="majorHAnsi" w:hAnsiTheme="majorHAnsi"/>
          <w:b/>
        </w:rPr>
        <w:t>M</w:t>
      </w:r>
      <w:r w:rsidRPr="00C5255D">
        <w:rPr>
          <w:rFonts w:asciiTheme="majorHAnsi" w:hAnsiTheme="majorHAnsi"/>
          <w:b/>
        </w:rPr>
        <w:t>andatory</w:t>
      </w:r>
      <w:r w:rsidRPr="00C5255D">
        <w:rPr>
          <w:rFonts w:asciiTheme="majorHAnsi" w:hAnsiTheme="majorHAnsi"/>
        </w:rPr>
        <w:t xml:space="preserve"> – </w:t>
      </w:r>
      <w:r w:rsidRPr="00C5255D">
        <w:rPr>
          <w:rFonts w:asciiTheme="majorHAnsi" w:hAnsiTheme="majorHAnsi"/>
        </w:rPr>
        <w:t xml:space="preserve">Oct. 15, 9-3 </w:t>
      </w:r>
    </w:p>
    <w:p w14:paraId="6734B62F" w14:textId="77777777" w:rsidR="00C5255D" w:rsidRPr="00C5255D" w:rsidRDefault="00C5255D" w:rsidP="00BA1F16">
      <w:pPr>
        <w:tabs>
          <w:tab w:val="left" w:pos="5520"/>
        </w:tabs>
        <w:rPr>
          <w:rFonts w:asciiTheme="majorHAnsi" w:hAnsiTheme="majorHAnsi"/>
        </w:rPr>
      </w:pPr>
      <w:r w:rsidRPr="00C5255D">
        <w:rPr>
          <w:rFonts w:asciiTheme="majorHAnsi" w:hAnsiTheme="majorHAnsi"/>
          <w:b/>
        </w:rPr>
        <w:t xml:space="preserve">Attendance </w:t>
      </w:r>
      <w:r w:rsidRPr="00C5255D">
        <w:rPr>
          <w:rFonts w:asciiTheme="majorHAnsi" w:hAnsiTheme="majorHAnsi"/>
          <w:b/>
        </w:rPr>
        <w:t xml:space="preserve">policy: </w:t>
      </w:r>
      <w:r w:rsidRPr="00C5255D">
        <w:rPr>
          <w:rFonts w:asciiTheme="majorHAnsi" w:hAnsiTheme="majorHAnsi"/>
        </w:rPr>
        <w:t>2 absences permitted</w:t>
      </w:r>
    </w:p>
    <w:sectPr w:rsidR="00C5255D" w:rsidRPr="00C5255D" w:rsidSect="00EE08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16"/>
    <w:rsid w:val="004E4E4C"/>
    <w:rsid w:val="00BA1F16"/>
    <w:rsid w:val="00C5255D"/>
    <w:rsid w:val="00DA231E"/>
    <w:rsid w:val="00E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07D9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rsid w:val="00BA1F16"/>
    <w:rPr>
      <w:i/>
    </w:rPr>
  </w:style>
  <w:style w:type="character" w:customStyle="1" w:styleId="st">
    <w:name w:val="st"/>
    <w:basedOn w:val="DefaultParagraphFont"/>
    <w:rsid w:val="00BA1F16"/>
  </w:style>
  <w:style w:type="character" w:styleId="Hyperlink">
    <w:name w:val="Hyperlink"/>
    <w:basedOn w:val="DefaultParagraphFont"/>
    <w:uiPriority w:val="99"/>
    <w:unhideWhenUsed/>
    <w:rsid w:val="00BA1F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rsid w:val="00BA1F16"/>
    <w:rPr>
      <w:i/>
    </w:rPr>
  </w:style>
  <w:style w:type="character" w:customStyle="1" w:styleId="st">
    <w:name w:val="st"/>
    <w:basedOn w:val="DefaultParagraphFont"/>
    <w:rsid w:val="00BA1F16"/>
  </w:style>
  <w:style w:type="character" w:styleId="Hyperlink">
    <w:name w:val="Hyperlink"/>
    <w:basedOn w:val="DefaultParagraphFont"/>
    <w:uiPriority w:val="99"/>
    <w:unhideWhenUsed/>
    <w:rsid w:val="00BA1F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0j2JRcC6wBs" TargetMode="External"/><Relationship Id="rId6" Type="http://schemas.openxmlformats.org/officeDocument/2006/relationships/hyperlink" Target="https://www.youtube.com/watch?v=2RtgfqXSyZc" TargetMode="External"/><Relationship Id="rId7" Type="http://schemas.openxmlformats.org/officeDocument/2006/relationships/hyperlink" Target="https://www.youtube.com/watch?v=yCvJWyBPDQM&amp;nohtml5=False" TargetMode="External"/><Relationship Id="rId8" Type="http://schemas.openxmlformats.org/officeDocument/2006/relationships/hyperlink" Target="https://www.youtube.com/watch?v=SpHCwl2NCVI&amp;nohtml5=Fal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282</Words>
  <Characters>1608</Characters>
  <Application>Microsoft Macintosh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Russell</dc:creator>
  <cp:keywords/>
  <dc:description/>
  <cp:lastModifiedBy>Linda Russell</cp:lastModifiedBy>
  <cp:revision>2</cp:revision>
  <cp:lastPrinted>2016-04-11T18:08:00Z</cp:lastPrinted>
  <dcterms:created xsi:type="dcterms:W3CDTF">2016-04-11T17:47:00Z</dcterms:created>
  <dcterms:modified xsi:type="dcterms:W3CDTF">2016-04-11T18:08:00Z</dcterms:modified>
</cp:coreProperties>
</file>